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30" w:rsidRPr="004E5630" w:rsidRDefault="004E5630" w:rsidP="004E5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759227557" r:id="rId8"/>
        </w:object>
      </w:r>
    </w:p>
    <w:p w:rsidR="004E5630" w:rsidRPr="004E5630" w:rsidRDefault="004E5630" w:rsidP="004E5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E5630" w:rsidRPr="004E5630" w:rsidRDefault="004E5630" w:rsidP="004E5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</w:t>
      </w:r>
    </w:p>
    <w:p w:rsidR="004E5630" w:rsidRPr="004E5630" w:rsidRDefault="004E5630" w:rsidP="004E5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E5630" w:rsidRPr="004E5630" w:rsidRDefault="004E5630" w:rsidP="004E5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630" w:rsidRPr="004E5630" w:rsidRDefault="004E5630" w:rsidP="004E5630">
      <w:pPr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4E5630">
        <w:rPr>
          <w:rFonts w:ascii="Times New Roman" w:hAnsi="Times New Roman" w:cs="Times New Roman"/>
          <w:spacing w:val="100"/>
          <w:sz w:val="28"/>
          <w:szCs w:val="28"/>
        </w:rPr>
        <w:t>ПОСТАНОВЛЕНИЕ</w:t>
      </w:r>
    </w:p>
    <w:p w:rsidR="004E5630" w:rsidRPr="004E5630" w:rsidRDefault="00280EBA" w:rsidP="004E563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4E5630" w:rsidRPr="004E56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1544</w:t>
      </w:r>
      <w:bookmarkStart w:id="0" w:name="_GoBack"/>
      <w:bookmarkEnd w:id="0"/>
    </w:p>
    <w:p w:rsidR="004E5630" w:rsidRPr="004E5630" w:rsidRDefault="004E5630" w:rsidP="004E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30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52:54:1000002:560</w:t>
      </w:r>
    </w:p>
    <w:p w:rsidR="004E5630" w:rsidRPr="004E5630" w:rsidRDefault="004E5630" w:rsidP="004E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30" w:rsidRPr="004E5630" w:rsidRDefault="004E5630" w:rsidP="004E5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E5630" w:rsidRPr="004E5630" w:rsidRDefault="004E5630" w:rsidP="004E5630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52:54:1000002:560, площадью 3762,5 </w:t>
      </w:r>
      <w:proofErr w:type="spellStart"/>
      <w:r w:rsidRPr="004E563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E5630">
        <w:rPr>
          <w:rFonts w:ascii="Times New Roman" w:hAnsi="Times New Roman" w:cs="Times New Roman"/>
          <w:sz w:val="28"/>
          <w:szCs w:val="28"/>
        </w:rPr>
        <w:t xml:space="preserve">., расположенного по адресу: Нижегородская область, р-н. Вознесенский, </w:t>
      </w:r>
      <w:proofErr w:type="spellStart"/>
      <w:r w:rsidRPr="004E56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E563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E5630">
        <w:rPr>
          <w:rFonts w:ascii="Times New Roman" w:hAnsi="Times New Roman" w:cs="Times New Roman"/>
          <w:sz w:val="28"/>
          <w:szCs w:val="28"/>
        </w:rPr>
        <w:t>олховский</w:t>
      </w:r>
      <w:proofErr w:type="spellEnd"/>
      <w:r w:rsidRPr="004E5630">
        <w:rPr>
          <w:rFonts w:ascii="Times New Roman" w:hAnsi="Times New Roman" w:cs="Times New Roman"/>
          <w:sz w:val="28"/>
          <w:szCs w:val="28"/>
        </w:rPr>
        <w:t xml:space="preserve"> Майдан, </w:t>
      </w:r>
      <w:proofErr w:type="spellStart"/>
      <w:r w:rsidRPr="004E563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E5630">
        <w:rPr>
          <w:rFonts w:ascii="Times New Roman" w:hAnsi="Times New Roman" w:cs="Times New Roman"/>
          <w:sz w:val="28"/>
          <w:szCs w:val="28"/>
        </w:rPr>
        <w:t xml:space="preserve">, д.116, в качестве правообладателя, владеющего данным земельным участком на праве собственности, выявлен Арбузов Владимир Васильевич 22.02.1976 года рождения, место рождения: с. </w:t>
      </w:r>
      <w:proofErr w:type="spellStart"/>
      <w:r w:rsidRPr="004E5630">
        <w:rPr>
          <w:rFonts w:ascii="Times New Roman" w:hAnsi="Times New Roman" w:cs="Times New Roman"/>
          <w:sz w:val="28"/>
          <w:szCs w:val="28"/>
        </w:rPr>
        <w:t>Полх</w:t>
      </w:r>
      <w:proofErr w:type="spellEnd"/>
      <w:r w:rsidRPr="004E5630">
        <w:rPr>
          <w:rFonts w:ascii="Times New Roman" w:hAnsi="Times New Roman" w:cs="Times New Roman"/>
          <w:sz w:val="28"/>
          <w:szCs w:val="28"/>
        </w:rPr>
        <w:t xml:space="preserve">-Майдан Вознесенского р-на Горьковской обл., паспорт гражданина Российской Федерации 22 20 № 197169 выдан: МИГРАЦИОННЫЙ ПУНКТ ОТДЕЛЕНИЯ ПОЛИЦИИ (ДИСЛОКАЦИЯ Р.П. ВОЗНЕСЕНСКОЕ) МЕЖМУНИЦИПАЛЬНОГО ОТДЕЛА МВД РОССИИ «ДИВЕЕВСКИЙ» 03.03.2021, код подразделения 520-026, </w:t>
      </w:r>
      <w:r w:rsidRPr="00C55C9F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C55C9F" w:rsidRPr="00C55C9F">
        <w:rPr>
          <w:rFonts w:ascii="Times New Roman" w:hAnsi="Times New Roman" w:cs="Times New Roman"/>
          <w:sz w:val="28"/>
          <w:szCs w:val="28"/>
        </w:rPr>
        <w:t>12992850805,</w:t>
      </w:r>
      <w:r w:rsidRPr="00C55C9F">
        <w:rPr>
          <w:rFonts w:ascii="Times New Roman" w:hAnsi="Times New Roman" w:cs="Times New Roman"/>
          <w:sz w:val="28"/>
          <w:szCs w:val="28"/>
        </w:rPr>
        <w:t xml:space="preserve"> зарегистрированный по адресу: Россия, Нижегородская обл., Вознесенский р-н, </w:t>
      </w:r>
      <w:proofErr w:type="spellStart"/>
      <w:r w:rsidRPr="00C55C9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55C9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55C9F">
        <w:rPr>
          <w:rFonts w:ascii="Times New Roman" w:hAnsi="Times New Roman" w:cs="Times New Roman"/>
          <w:sz w:val="28"/>
          <w:szCs w:val="28"/>
        </w:rPr>
        <w:t>олховский</w:t>
      </w:r>
      <w:proofErr w:type="spellEnd"/>
      <w:r w:rsidRPr="00C55C9F">
        <w:rPr>
          <w:rFonts w:ascii="Times New Roman" w:hAnsi="Times New Roman" w:cs="Times New Roman"/>
          <w:sz w:val="28"/>
          <w:szCs w:val="28"/>
        </w:rPr>
        <w:t xml:space="preserve"> Майдан, ул. Советская, д.116.</w:t>
      </w:r>
    </w:p>
    <w:p w:rsidR="004E5630" w:rsidRPr="004E5630" w:rsidRDefault="004E5630" w:rsidP="004E5630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>2. Право собственности Арбузова Владимира Васильевича на земельный участок с кадастровым номером 52:54:1000002:560 подтверждается свидетельством на право собственности на землю № 0575645 от 18.05.1998 года, выданного Вознесенским районным комитетом по земельным ресурсам и землеустройству  (копия прилагается).</w:t>
      </w:r>
    </w:p>
    <w:p w:rsidR="004E5630" w:rsidRPr="004E5630" w:rsidRDefault="004E5630" w:rsidP="004E5630">
      <w:pPr>
        <w:pStyle w:val="a5"/>
        <w:ind w:left="0"/>
        <w:jc w:val="both"/>
        <w:rPr>
          <w:sz w:val="28"/>
          <w:szCs w:val="28"/>
        </w:rPr>
      </w:pPr>
      <w:r w:rsidRPr="004E5630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4E5630" w:rsidRPr="004E5630" w:rsidRDefault="004E5630" w:rsidP="004E56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4E56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6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4E5630" w:rsidRPr="004E5630" w:rsidRDefault="004E5630" w:rsidP="004E5630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4E5630" w:rsidRPr="004E5630" w:rsidRDefault="004E5630" w:rsidP="004E5630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4E5630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округа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630">
        <w:rPr>
          <w:rFonts w:ascii="Times New Roman" w:hAnsi="Times New Roman" w:cs="Times New Roman"/>
          <w:sz w:val="28"/>
          <w:szCs w:val="28"/>
        </w:rPr>
        <w:t xml:space="preserve">                      И.А. Мартынов</w:t>
      </w:r>
    </w:p>
    <w:p w:rsidR="00503953" w:rsidRPr="004E5630" w:rsidRDefault="00503953">
      <w:pPr>
        <w:rPr>
          <w:rFonts w:ascii="Times New Roman" w:hAnsi="Times New Roman" w:cs="Times New Roman"/>
          <w:sz w:val="28"/>
          <w:szCs w:val="28"/>
        </w:rPr>
      </w:pPr>
    </w:p>
    <w:sectPr w:rsidR="00503953" w:rsidRPr="004E5630" w:rsidSect="004E56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88" w:rsidRDefault="00C53088" w:rsidP="004E5630">
      <w:pPr>
        <w:spacing w:after="0" w:line="240" w:lineRule="auto"/>
      </w:pPr>
      <w:r>
        <w:separator/>
      </w:r>
    </w:p>
  </w:endnote>
  <w:endnote w:type="continuationSeparator" w:id="0">
    <w:p w:rsidR="00C53088" w:rsidRDefault="00C53088" w:rsidP="004E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88" w:rsidRDefault="00C53088" w:rsidP="004E5630">
      <w:pPr>
        <w:spacing w:after="0" w:line="240" w:lineRule="auto"/>
      </w:pPr>
      <w:r>
        <w:separator/>
      </w:r>
    </w:p>
  </w:footnote>
  <w:footnote w:type="continuationSeparator" w:id="0">
    <w:p w:rsidR="00C53088" w:rsidRDefault="00C53088" w:rsidP="004E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30"/>
    <w:rsid w:val="002256D0"/>
    <w:rsid w:val="00280EBA"/>
    <w:rsid w:val="004E5630"/>
    <w:rsid w:val="00503953"/>
    <w:rsid w:val="00C53088"/>
    <w:rsid w:val="00C5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563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E5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E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5630"/>
  </w:style>
  <w:style w:type="paragraph" w:styleId="a8">
    <w:name w:val="footer"/>
    <w:basedOn w:val="a"/>
    <w:link w:val="a9"/>
    <w:uiPriority w:val="99"/>
    <w:semiHidden/>
    <w:unhideWhenUsed/>
    <w:rsid w:val="004E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5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563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E5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E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5630"/>
  </w:style>
  <w:style w:type="paragraph" w:styleId="a8">
    <w:name w:val="footer"/>
    <w:basedOn w:val="a"/>
    <w:link w:val="a9"/>
    <w:uiPriority w:val="99"/>
    <w:semiHidden/>
    <w:unhideWhenUsed/>
    <w:rsid w:val="004E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2023-10-19T10:33:00Z</dcterms:created>
  <dcterms:modified xsi:type="dcterms:W3CDTF">2023-10-19T10:33:00Z</dcterms:modified>
</cp:coreProperties>
</file>